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999B" w14:textId="77777777" w:rsidR="00263D7F" w:rsidRDefault="00263D7F" w:rsidP="00263D7F">
      <w:pPr>
        <w:shd w:val="clear" w:color="auto" w:fill="FFFFFF"/>
        <w:spacing w:after="0" w:line="240" w:lineRule="auto"/>
        <w:jc w:val="center"/>
        <w:textAlignment w:val="baseline"/>
        <w:rPr>
          <w:rFonts w:ascii="Aptos" w:eastAsia="Times New Roman" w:hAnsi="Aptos" w:cs="Times New Roman"/>
          <w:b/>
          <w:bCs/>
          <w:color w:val="570606"/>
          <w:kern w:val="0"/>
          <w:sz w:val="40"/>
          <w:szCs w:val="40"/>
          <w:lang w:eastAsia="it-IT"/>
          <w14:ligatures w14:val="none"/>
        </w:rPr>
      </w:pPr>
    </w:p>
    <w:p w14:paraId="7278B2BB" w14:textId="6DA8F9A4" w:rsidR="00263D7F" w:rsidRDefault="00263D7F" w:rsidP="00263D7F">
      <w:pPr>
        <w:shd w:val="clear" w:color="auto" w:fill="FFFFFF"/>
        <w:spacing w:after="0" w:line="240" w:lineRule="auto"/>
        <w:jc w:val="center"/>
        <w:textAlignment w:val="baseline"/>
        <w:rPr>
          <w:rFonts w:ascii="Aptos" w:eastAsia="Times New Roman" w:hAnsi="Aptos" w:cs="Times New Roman"/>
          <w:b/>
          <w:bCs/>
          <w:color w:val="C00000"/>
          <w:kern w:val="0"/>
          <w:sz w:val="40"/>
          <w:szCs w:val="40"/>
          <w:lang w:eastAsia="it-IT"/>
          <w14:ligatures w14:val="none"/>
        </w:rPr>
      </w:pPr>
      <w:r w:rsidRPr="00263D7F">
        <w:rPr>
          <w:rFonts w:ascii="Aptos" w:eastAsia="Times New Roman" w:hAnsi="Aptos" w:cs="Times New Roman"/>
          <w:b/>
          <w:bCs/>
          <w:color w:val="C00000"/>
          <w:kern w:val="0"/>
          <w:sz w:val="40"/>
          <w:szCs w:val="40"/>
          <w:lang w:eastAsia="it-IT"/>
          <w14:ligatures w14:val="none"/>
        </w:rPr>
        <w:t xml:space="preserve">È uscito il nuovo bando </w:t>
      </w:r>
      <w:r w:rsidR="005F0240">
        <w:rPr>
          <w:rFonts w:ascii="Aptos" w:eastAsia="Times New Roman" w:hAnsi="Aptos" w:cs="Times New Roman"/>
          <w:b/>
          <w:bCs/>
          <w:color w:val="C00000"/>
          <w:kern w:val="0"/>
          <w:sz w:val="40"/>
          <w:szCs w:val="40"/>
          <w:lang w:eastAsia="it-IT"/>
          <w14:ligatures w14:val="none"/>
        </w:rPr>
        <w:t>AISM per il</w:t>
      </w:r>
      <w:r w:rsidRPr="00263D7F">
        <w:rPr>
          <w:rFonts w:ascii="Aptos" w:eastAsia="Times New Roman" w:hAnsi="Aptos" w:cs="Times New Roman"/>
          <w:b/>
          <w:bCs/>
          <w:color w:val="C00000"/>
          <w:kern w:val="0"/>
          <w:sz w:val="40"/>
          <w:szCs w:val="40"/>
          <w:lang w:eastAsia="it-IT"/>
          <w14:ligatures w14:val="none"/>
        </w:rPr>
        <w:t> SERVIZIO CIVILE UNIVERSALE!</w:t>
      </w:r>
    </w:p>
    <w:p w14:paraId="73139C1F" w14:textId="77777777" w:rsidR="0038112E" w:rsidRDefault="0038112E" w:rsidP="0038112E">
      <w:pPr>
        <w:pStyle w:val="NormaleWeb"/>
        <w:jc w:val="center"/>
      </w:pPr>
      <w:r>
        <w:rPr>
          <w:noProof/>
        </w:rPr>
        <w:drawing>
          <wp:inline distT="0" distB="0" distL="0" distR="0" wp14:anchorId="52595728" wp14:editId="73C66ABE">
            <wp:extent cx="3008146" cy="2396490"/>
            <wp:effectExtent l="0" t="0" r="1905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90" cy="24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3B11" w14:textId="77777777" w:rsidR="005F0240" w:rsidRPr="0038112E" w:rsidRDefault="005F0240" w:rsidP="00263D7F">
      <w:pPr>
        <w:shd w:val="clear" w:color="auto" w:fill="FFFFFF"/>
        <w:spacing w:after="0" w:line="240" w:lineRule="auto"/>
        <w:jc w:val="center"/>
        <w:textAlignment w:val="baseline"/>
        <w:rPr>
          <w:rFonts w:ascii="Aptos" w:eastAsia="Times New Roman" w:hAnsi="Aptos" w:cs="Times New Roman"/>
          <w:color w:val="570606"/>
          <w:kern w:val="0"/>
          <w:sz w:val="20"/>
          <w:szCs w:val="20"/>
          <w:lang w:eastAsia="it-IT"/>
          <w14:ligatures w14:val="none"/>
        </w:rPr>
      </w:pPr>
    </w:p>
    <w:p w14:paraId="1B6DAE44" w14:textId="031A3C67" w:rsidR="00263D7F" w:rsidRPr="005F0240" w:rsidRDefault="005F0240" w:rsidP="00263D7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 w:rsidRPr="005F0240">
        <w:rPr>
          <w:rFonts w:ascii="Aptos" w:eastAsia="Times New Roman" w:hAnsi="Aptos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  <w:t>Chi è AISM</w:t>
      </w:r>
    </w:p>
    <w:p w14:paraId="1F7FC4FD" w14:textId="6EBDE0EF" w:rsidR="005F0240" w:rsidRDefault="005F0240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Siamo l’Associazione Italiana Sclerosi Multipla,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oper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i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a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mo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in 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tutta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Italia a 360°, 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occupandoci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di supporto diretto</w:t>
      </w:r>
      <w:r w:rsidR="00AE39B8" w:rsidRP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alle persone con Sclerosi Multipla (SM)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, difesa dei diritti e Ricerca Scientifica.</w:t>
      </w:r>
    </w:p>
    <w:p w14:paraId="69E1822B" w14:textId="0DBA3917" w:rsidR="005F0240" w:rsidRDefault="00AE39B8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Nel nostro Paese</w:t>
      </w:r>
      <w:r w:rsidR="005F024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sono 140.000 le persone con questa patologia e oltre 800 nella provincia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di Alessandria, dove siamo presenti con una Sezione molto attiva su tutto il territorio</w:t>
      </w:r>
      <w:r w:rsidR="005F024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.</w:t>
      </w:r>
    </w:p>
    <w:p w14:paraId="2C389F85" w14:textId="59F2E200" w:rsidR="005F0240" w:rsidRDefault="005F0240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La SM è una malattia del sistema nervoso centrale cronica e imprevedibile, </w:t>
      </w:r>
      <w:r w:rsidR="00AE39B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che presenta sintomi molteplici e spesso invisibili,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diagnosticata principalmente tra i 20 e 40 anni. </w:t>
      </w:r>
    </w:p>
    <w:p w14:paraId="762241A3" w14:textId="77777777" w:rsidR="005F0240" w:rsidRDefault="005F0240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69C5C0CC" w14:textId="04782023" w:rsidR="00AE39B8" w:rsidRDefault="00AE39B8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 w:rsidRPr="00AE39B8">
        <w:rPr>
          <w:rFonts w:ascii="Aptos" w:eastAsia="Times New Roman" w:hAnsi="Aptos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  <w:t>Servizio Civile</w:t>
      </w:r>
    </w:p>
    <w:p w14:paraId="59ED4F7F" w14:textId="77777777" w:rsidR="00AE39B8" w:rsidRPr="00263D7F" w:rsidRDefault="00AE39B8" w:rsidP="00AE39B8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Il Servizio Civile è un incredibile opportunità per poter fare esperienza e formazione, acqui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sendo</w:t>
      </w: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competenze trasversali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spendibili nel mondo del lavoro</w:t>
      </w: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, e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</w:t>
      </w: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partecipare attivamente al benessere della comunità che ci circonda.</w:t>
      </w:r>
    </w:p>
    <w:p w14:paraId="72F27131" w14:textId="185C5DE7" w:rsidR="00AE39B8" w:rsidRPr="00AE39B8" w:rsidRDefault="00AE39B8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L'impegno richiesto è di 25 ore a settimana ed è previsto un rimborso spese di circa 500 euro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mensili.</w:t>
      </w:r>
    </w:p>
    <w:p w14:paraId="59C323C5" w14:textId="170BA7EC" w:rsidR="00263D7F" w:rsidRDefault="00AE39B8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Possono aderire </w:t>
      </w:r>
      <w:r w:rsidR="00263D7F"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i </w:t>
      </w:r>
      <w:r w:rsidR="00263D7F" w:rsidRPr="00263D7F">
        <w:rPr>
          <w:rFonts w:ascii="Aptos" w:eastAsia="Times New Roman" w:hAnsi="Aptos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  <w:t>giovani dai 18 ai 28 anni</w:t>
      </w:r>
      <w:r w:rsidR="00263D7F" w:rsidRPr="00263D7F">
        <w:rPr>
          <w:rFonts w:ascii="Aptos" w:eastAsia="Times New Roman" w:hAnsi="Aptos" w:cs="Times New Roman"/>
          <w:color w:val="C00000"/>
          <w:kern w:val="0"/>
          <w:sz w:val="24"/>
          <w:szCs w:val="24"/>
          <w:lang w:eastAsia="it-IT"/>
          <w14:ligatures w14:val="none"/>
        </w:rPr>
        <w:t xml:space="preserve"> </w:t>
      </w:r>
      <w:r w:rsidR="00263D7F"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presenta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ndo</w:t>
      </w:r>
      <w:r w:rsidR="00263D7F"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domanda per fare questa incredibile esperienza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anche </w:t>
      </w:r>
      <w:r w:rsidR="00263D7F"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presso la nostra Sezione Provinciale AISM di </w:t>
      </w:r>
      <w:r w:rsid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Alessandria</w:t>
      </w:r>
      <w:r w:rsidR="00263D7F"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.</w:t>
      </w:r>
    </w:p>
    <w:p w14:paraId="46717144" w14:textId="77777777" w:rsidR="00AE39B8" w:rsidRPr="00263D7F" w:rsidRDefault="00AE39B8" w:rsidP="00AE39B8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la nostra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A</w:t>
      </w: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ssociazione rappresenta un aiuto concreto e fondamentale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: AISM crede nei giovani e investe su di loro per sensibilizzare le nuove generazioni ed inserirle nella Squadra</w:t>
      </w:r>
      <w:r w:rsidRPr="00263D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affinché diventino futuri volontari attivi.</w:t>
      </w:r>
    </w:p>
    <w:p w14:paraId="5A45F17A" w14:textId="77777777" w:rsidR="00263D7F" w:rsidRPr="00263D7F" w:rsidRDefault="00263D7F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484DA9FD" w14:textId="58FA83E3" w:rsidR="00263D7F" w:rsidRPr="0063529D" w:rsidRDefault="00263D7F" w:rsidP="00B75326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  <w:r w:rsidRPr="0063529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>Il termine per presentare l</w:t>
      </w:r>
      <w:r w:rsidR="00BD6D0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 xml:space="preserve">a domanda è il 18 febbraio </w:t>
      </w:r>
      <w:proofErr w:type="gramStart"/>
      <w:r w:rsidR="00BD6D0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 xml:space="preserve">2025  </w:t>
      </w:r>
      <w:bookmarkStart w:id="0" w:name="_GoBack"/>
      <w:bookmarkEnd w:id="0"/>
      <w:r w:rsidR="00BD6D0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>ore</w:t>
      </w:r>
      <w:proofErr w:type="gramEnd"/>
      <w:r w:rsidR="00BD6D0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 xml:space="preserve"> 14</w:t>
      </w:r>
    </w:p>
    <w:p w14:paraId="2BA676F2" w14:textId="77777777" w:rsidR="00263D7F" w:rsidRPr="00263D7F" w:rsidRDefault="00263D7F" w:rsidP="00263D7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58897CC5" w14:textId="4C6954C6" w:rsidR="0063529D" w:rsidRPr="0063529D" w:rsidRDefault="0063529D" w:rsidP="0063529D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É </w:t>
      </w:r>
      <w:r w:rsidR="00B75326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possibile visitare il sito: </w:t>
      </w:r>
      <w:hyperlink r:id="rId5" w:history="1">
        <w:r w:rsidR="00B75326" w:rsidRPr="00263D7F">
          <w:rPr>
            <w:rStyle w:val="Collegamentoipertestuale"/>
            <w:rFonts w:ascii="Aptos" w:eastAsia="Times New Roman" w:hAnsi="Aptos" w:cs="Times New Roman"/>
            <w:kern w:val="0"/>
            <w:sz w:val="24"/>
            <w:szCs w:val="24"/>
            <w:bdr w:val="none" w:sz="0" w:space="0" w:color="auto" w:frame="1"/>
            <w:lang w:eastAsia="it-IT"/>
            <w14:ligatures w14:val="none"/>
          </w:rPr>
          <w:t>https://www.aism.it/servizio-civile-universale-bando-di-selezione-2024</w:t>
        </w:r>
      </w:hyperlink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63529D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per maggiori informazioni su AISM, sul Bando e su come presentare la domanda di partecipazione</w:t>
      </w:r>
      <w:r w:rsidR="00421C52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, oppure contattare la Sezione.</w:t>
      </w:r>
    </w:p>
    <w:p w14:paraId="06E5E79A" w14:textId="77777777" w:rsidR="00263D7F" w:rsidRDefault="00263D7F" w:rsidP="00263D7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5E686A5B" w14:textId="6C2E2ABC" w:rsidR="0038112E" w:rsidRDefault="0038112E" w:rsidP="00263D7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Aism Sezione di Alessandria – via dei Guasco, 47 </w:t>
      </w:r>
    </w:p>
    <w:p w14:paraId="6F5707D5" w14:textId="14BEB8DB" w:rsidR="0038112E" w:rsidRPr="00263D7F" w:rsidRDefault="0038112E" w:rsidP="00263D7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  <w:t>Tel. 0131232669 /3357404411</w:t>
      </w:r>
    </w:p>
    <w:p w14:paraId="1AFFC518" w14:textId="77777777" w:rsidR="00263D7F" w:rsidRPr="00263D7F" w:rsidRDefault="00263D7F" w:rsidP="00263D7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C742056" w14:textId="77777777" w:rsidR="002D6CF8" w:rsidRDefault="002D6CF8"/>
    <w:sectPr w:rsidR="002D6CF8" w:rsidSect="00B001D3">
      <w:pgSz w:w="11906" w:h="16838"/>
      <w:pgMar w:top="0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C8"/>
    <w:rsid w:val="00091CC8"/>
    <w:rsid w:val="00252E25"/>
    <w:rsid w:val="00263D7F"/>
    <w:rsid w:val="002D6CF8"/>
    <w:rsid w:val="0038112E"/>
    <w:rsid w:val="003B0C4F"/>
    <w:rsid w:val="00421C52"/>
    <w:rsid w:val="005F0240"/>
    <w:rsid w:val="0063529D"/>
    <w:rsid w:val="00AE39B8"/>
    <w:rsid w:val="00B001D3"/>
    <w:rsid w:val="00B75326"/>
    <w:rsid w:val="00BD6D0D"/>
    <w:rsid w:val="00D11284"/>
    <w:rsid w:val="00DE78F7"/>
    <w:rsid w:val="00E22B29"/>
    <w:rsid w:val="00EB12E1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57E7"/>
  <w15:chartTrackingRefBased/>
  <w15:docId w15:val="{BC06A132-FE7E-408F-A775-9D7ED7DA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1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1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1C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1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1C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1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1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1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1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1C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1C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C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1CC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1CC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1C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1C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1C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1C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1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1C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1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1C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1C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1C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1CC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1C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1CC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1CC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7532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7532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8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ism.it/servizio-civile-universale-bando-di-selezione-20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  Alessandria</dc:creator>
  <cp:keywords/>
  <dc:description/>
  <cp:lastModifiedBy>Maria Rosa Conti</cp:lastModifiedBy>
  <cp:revision>6</cp:revision>
  <dcterms:created xsi:type="dcterms:W3CDTF">2025-01-16T11:38:00Z</dcterms:created>
  <dcterms:modified xsi:type="dcterms:W3CDTF">2025-01-22T14:05:00Z</dcterms:modified>
</cp:coreProperties>
</file>